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Allium</text:h>
      <text:p text:style-name="Definition_20_Term_20_Tight">Název taxonu</text:p>
      <text:p text:style-name="Definition_20_Definition_20_Tight">Allium</text:p>
      <text:p text:style-name="Definition_20_Term_20_Tight">Vědecký název taxonu</text:p>
      <text:p text:style-name="Definition_20_Definition_20_Tight">Allium</text:p>
      <text:p text:style-name="Definition_20_Term_20_Tight">Jména autorů, kteří taxon popsali</text:p>
      <text:p text:style-name="Definition_20_Definition_20_Tight">
        <text:a xlink:type="simple" xlink:href="/taxon-authors/33" office:name="">
          <text:span text:style-name="Definition">Regel</text:span>
        </text:a>
      </text:p>
      <text:p text:style-name="Definition_20_Term_20_Tight">Odrůda</text:p>
      <text:p text:style-name="Definition_20_Definition_20_Tight">´Gladiator´</text:p>
      <text:p text:style-name="Definition_20_Term_20_Tight">Český název</text:p>
      <text:p text:style-name="Definition_20_Definition_20_Tight">česnek obrovský</text:p>
      <text:p text:style-name="Definition_20_Term_20_Tight">Autor</text:p>
      <text:p text:style-name="Definition_20_Definition_20_Tight">Stanislav Vilím (stanislav_vil_m@unknown.cz)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11" office:name="">
          <text:span text:style-name="Definition">Allium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Iránsko-turanská oblast</text:p>
      <text:p text:style-name="Definition_20_Term_20_Tight">Biogeografické regiony - poznámka</text:p>
      <text:p text:style-name="Definition_20_Definition_20_Tight">střední Asie, Irán, Afghánistán</text:p>
      <text:h text:style-name="Heading_20_4" text:outline-level="4">Zařazení</text:h>
      <text:p text:style-name="Definition_20_Term_20_Tight">Pěstitelská skupina</text:p>
      <text:p text:style-name="Definition_20_Definition_20_Tight">Cibulnatá rostlina</text:p>
      <text:p text:style-name="Definition_20_Term_20_Tight">Životní forma</text:p>
      <text:p text:style-name="Definition_20_Definition_20_Tight">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31" office:name="">
              <text:span text:style-name="Definition">Z 6: záhon 6 / ZF - Z - Akademická zahrada (Z 6: ´Globe Master´, ´Gladiator´, ´Ambasador´)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jAvMDMvMzEvMjJfMzVfMzBfMTYyX0FsbGl1bV9naWdhbnRldW1fcG9yb3N0LkpQRyJdXQ?sha=6f5bf0e1" office:name="">
          <text:span text:style-name="Definition">
            <draw:frame svg:width="800pt" svg:height="533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AvMDMvMzEvMjJfMzVfMzFfNTY5X0FsbGl1bV9naWdhbnRldW1faGFiaXR1c19yb3N0bGlueS5KUEciXV0?sha=8eceebfd" office:name="">
          <text:span text:style-name="Definition">
            <draw:frame svg:width="450pt" svg:height="600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AvMDMvMzEvMjJfMzVfMzJfNzA1X0FsbGl1bV9naWdhbnRldW1fZGV0YWlsX2t2X3RlbnN0dl8uSlBHIl1d?sha=c5e8998f" office:name="">
          <text:span text:style-name="Definition">
            <draw:frame svg:width="746pt" svg:height="60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AvMDMvMzEvMjJfNDJfMTBfMTg0X0FsbGl1bV9naWdhbnRldW1fMV8uSlBHIl1d?sha=39d263f2" office:name="">
          <text:span text:style-name="Definition">
            <draw:frame svg:width="180pt" svg:height="24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AvMDMvMzEvMjJfNDJfMTFfNjE4X0lNR184NTY2LkpQRyJdXQ?sha=97944bb3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AvMDQvMDcvMjJfNThfMjVfNjQzX1A1MjcwMTg3LkpQRyJdXQ?sha=845c534b" office:name="">
          <text:span text:style-name="Definition">
            <draw:frame svg:width="183pt" svg:height="137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